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EA4" w:rsidRPr="0093303E" w:rsidRDefault="00B50A9F" w:rsidP="00FD431F">
      <w:pPr>
        <w:shd w:val="clear" w:color="auto" w:fill="FFFFFF"/>
        <w:spacing w:before="100" w:beforeAutospacing="1" w:after="100" w:afterAutospacing="1" w:line="240" w:lineRule="auto"/>
        <w:jc w:val="right"/>
        <w:textAlignment w:val="baseline"/>
        <w:rPr>
          <w:rFonts w:eastAsia="Times New Roman" w:cstheme="minorHAnsi"/>
          <w:color w:val="000000"/>
          <w:sz w:val="24"/>
          <w:szCs w:val="24"/>
          <w:lang w:eastAsia="en-GB"/>
        </w:rPr>
      </w:pPr>
      <w:r w:rsidRPr="0093303E">
        <w:rPr>
          <w:rFonts w:eastAsia="Times New Roman" w:cstheme="minorHAnsi"/>
          <w:color w:val="000000"/>
          <w:sz w:val="24"/>
          <w:szCs w:val="24"/>
          <w:lang w:eastAsia="en-GB"/>
        </w:rPr>
        <w:t>Monday</w:t>
      </w:r>
      <w:r w:rsidR="00C40EA4" w:rsidRPr="0093303E">
        <w:rPr>
          <w:rFonts w:eastAsia="Times New Roman" w:cstheme="minorHAnsi"/>
          <w:color w:val="000000"/>
          <w:sz w:val="24"/>
          <w:szCs w:val="24"/>
          <w:lang w:eastAsia="en-GB"/>
        </w:rPr>
        <w:t>,</w:t>
      </w:r>
      <w:r w:rsidRPr="0093303E">
        <w:rPr>
          <w:rFonts w:eastAsia="Times New Roman" w:cstheme="minorHAnsi"/>
          <w:color w:val="000000"/>
          <w:sz w:val="24"/>
          <w:szCs w:val="24"/>
          <w:lang w:eastAsia="en-GB"/>
        </w:rPr>
        <w:t xml:space="preserve"> 4</w:t>
      </w:r>
      <w:r w:rsidRPr="0093303E">
        <w:rPr>
          <w:rFonts w:eastAsia="Times New Roman" w:cstheme="minorHAnsi"/>
          <w:color w:val="000000"/>
          <w:sz w:val="24"/>
          <w:szCs w:val="24"/>
          <w:vertAlign w:val="superscript"/>
          <w:lang w:eastAsia="en-GB"/>
        </w:rPr>
        <w:t>th</w:t>
      </w:r>
      <w:r w:rsidRPr="0093303E">
        <w:rPr>
          <w:rFonts w:eastAsia="Times New Roman" w:cstheme="minorHAnsi"/>
          <w:color w:val="000000"/>
          <w:sz w:val="24"/>
          <w:szCs w:val="24"/>
          <w:lang w:eastAsia="en-GB"/>
        </w:rPr>
        <w:t xml:space="preserve"> May</w:t>
      </w:r>
      <w:r w:rsidR="00C40EA4" w:rsidRPr="0093303E">
        <w:rPr>
          <w:rFonts w:eastAsia="Times New Roman" w:cstheme="minorHAnsi"/>
          <w:color w:val="000000"/>
          <w:sz w:val="24"/>
          <w:szCs w:val="24"/>
          <w:lang w:eastAsia="en-GB"/>
        </w:rPr>
        <w:t xml:space="preserve"> 2020</w:t>
      </w:r>
    </w:p>
    <w:p w:rsidR="00C40EA4" w:rsidRPr="0093303E" w:rsidRDefault="00C40EA4"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sidRPr="0093303E">
        <w:rPr>
          <w:rFonts w:eastAsia="Times New Roman" w:cstheme="minorHAnsi"/>
          <w:color w:val="000000"/>
          <w:sz w:val="24"/>
          <w:szCs w:val="24"/>
          <w:lang w:eastAsia="en-GB"/>
        </w:rPr>
        <w:t>Dear 5F</w:t>
      </w:r>
    </w:p>
    <w:p w:rsidR="00C40EA4" w:rsidRPr="0093303E" w:rsidRDefault="00C40EA4"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sidRPr="0093303E">
        <w:rPr>
          <w:rFonts w:eastAsia="Times New Roman" w:cstheme="minorHAnsi"/>
          <w:color w:val="000000"/>
          <w:sz w:val="24"/>
          <w:szCs w:val="24"/>
          <w:lang w:eastAsia="en-GB"/>
        </w:rPr>
        <w:t>I</w:t>
      </w:r>
      <w:r w:rsidR="00C47ACA">
        <w:rPr>
          <w:rFonts w:eastAsia="Times New Roman" w:cstheme="minorHAnsi"/>
          <w:color w:val="000000"/>
          <w:sz w:val="24"/>
          <w:szCs w:val="24"/>
          <w:lang w:eastAsia="en-GB"/>
        </w:rPr>
        <w:t>t</w:t>
      </w:r>
      <w:bookmarkStart w:id="0" w:name="_GoBack"/>
      <w:bookmarkEnd w:id="0"/>
      <w:r w:rsidRPr="0093303E">
        <w:rPr>
          <w:rFonts w:eastAsia="Times New Roman" w:cstheme="minorHAnsi"/>
          <w:color w:val="000000"/>
          <w:sz w:val="24"/>
          <w:szCs w:val="24"/>
          <w:lang w:eastAsia="en-GB"/>
        </w:rPr>
        <w:t xml:space="preserve"> </w:t>
      </w:r>
      <w:r w:rsidR="00B50A9F" w:rsidRPr="0093303E">
        <w:rPr>
          <w:rFonts w:eastAsia="Times New Roman" w:cstheme="minorHAnsi"/>
          <w:color w:val="000000"/>
          <w:sz w:val="24"/>
          <w:szCs w:val="24"/>
          <w:lang w:eastAsia="en-GB"/>
        </w:rPr>
        <w:t>was lovely to speak to most of you, and your mums and dads, on the telephone last week.</w:t>
      </w:r>
      <w:r w:rsidR="0093303E" w:rsidRPr="0093303E">
        <w:rPr>
          <w:rFonts w:eastAsia="Times New Roman" w:cstheme="minorHAnsi"/>
          <w:color w:val="000000"/>
          <w:sz w:val="24"/>
          <w:szCs w:val="24"/>
          <w:lang w:eastAsia="en-GB"/>
        </w:rPr>
        <w:t xml:space="preserve"> I wasn’t able</w:t>
      </w:r>
      <w:r w:rsidR="003A194C">
        <w:rPr>
          <w:rFonts w:eastAsia="Times New Roman" w:cstheme="minorHAnsi"/>
          <w:color w:val="000000"/>
          <w:sz w:val="24"/>
          <w:szCs w:val="24"/>
          <w:lang w:eastAsia="en-GB"/>
        </w:rPr>
        <w:t xml:space="preserve"> to reach some of you </w:t>
      </w:r>
      <w:r w:rsidR="0093303E" w:rsidRPr="0093303E">
        <w:rPr>
          <w:rFonts w:eastAsia="Times New Roman" w:cstheme="minorHAnsi"/>
          <w:color w:val="000000"/>
          <w:sz w:val="24"/>
          <w:szCs w:val="24"/>
          <w:lang w:eastAsia="en-GB"/>
        </w:rPr>
        <w:t xml:space="preserve">so either I, Mrs Wild or Mrs Smith will call you again this week. </w:t>
      </w:r>
      <w:r w:rsidR="00FD431F">
        <w:rPr>
          <w:rFonts w:eastAsia="Times New Roman" w:cstheme="minorHAnsi"/>
          <w:color w:val="000000"/>
          <w:sz w:val="24"/>
          <w:szCs w:val="24"/>
          <w:lang w:eastAsia="en-GB"/>
        </w:rPr>
        <w:t xml:space="preserve">I know that as it is Ramadan, </w:t>
      </w:r>
      <w:r w:rsidR="0093303E">
        <w:rPr>
          <w:rFonts w:eastAsia="Times New Roman" w:cstheme="minorHAnsi"/>
          <w:color w:val="000000"/>
          <w:sz w:val="24"/>
          <w:szCs w:val="24"/>
          <w:lang w:eastAsia="en-GB"/>
        </w:rPr>
        <w:t>many</w:t>
      </w:r>
      <w:r w:rsidR="00B50A9F" w:rsidRPr="0093303E">
        <w:rPr>
          <w:rFonts w:eastAsia="Times New Roman" w:cstheme="minorHAnsi"/>
          <w:color w:val="000000"/>
          <w:sz w:val="24"/>
          <w:szCs w:val="24"/>
          <w:lang w:eastAsia="en-GB"/>
        </w:rPr>
        <w:t xml:space="preserve"> of you are awake during the night and </w:t>
      </w:r>
      <w:r w:rsidR="0093303E" w:rsidRPr="0093303E">
        <w:rPr>
          <w:rFonts w:eastAsia="Times New Roman" w:cstheme="minorHAnsi"/>
          <w:color w:val="000000"/>
          <w:sz w:val="24"/>
          <w:szCs w:val="24"/>
          <w:lang w:eastAsia="en-GB"/>
        </w:rPr>
        <w:t>then</w:t>
      </w:r>
      <w:r w:rsidR="00B50A9F" w:rsidRPr="0093303E">
        <w:rPr>
          <w:rFonts w:eastAsia="Times New Roman" w:cstheme="minorHAnsi"/>
          <w:color w:val="000000"/>
          <w:sz w:val="24"/>
          <w:szCs w:val="24"/>
          <w:lang w:eastAsia="en-GB"/>
        </w:rPr>
        <w:t xml:space="preserve"> sleeping late </w:t>
      </w:r>
      <w:r w:rsidR="0093303E" w:rsidRPr="0093303E">
        <w:rPr>
          <w:rFonts w:eastAsia="Times New Roman" w:cstheme="minorHAnsi"/>
          <w:color w:val="000000"/>
          <w:sz w:val="24"/>
          <w:szCs w:val="24"/>
          <w:lang w:eastAsia="en-GB"/>
        </w:rPr>
        <w:t xml:space="preserve">in day. So, if I phone you this week, I will try to call your house </w:t>
      </w:r>
      <w:r w:rsidR="00B50A9F" w:rsidRPr="0093303E">
        <w:rPr>
          <w:rFonts w:eastAsia="Times New Roman" w:cstheme="minorHAnsi"/>
          <w:color w:val="000000"/>
          <w:sz w:val="24"/>
          <w:szCs w:val="24"/>
          <w:lang w:eastAsia="en-GB"/>
        </w:rPr>
        <w:t>in the afternoon.</w:t>
      </w:r>
    </w:p>
    <w:p w:rsidR="0093303E" w:rsidRPr="0093303E" w:rsidRDefault="00C40EA4" w:rsidP="0093303E">
      <w:pPr>
        <w:pStyle w:val="NormalWeb"/>
        <w:spacing w:before="0" w:beforeAutospacing="0" w:after="0" w:afterAutospacing="0"/>
        <w:rPr>
          <w:rFonts w:asciiTheme="minorHAnsi" w:hAnsiTheme="minorHAnsi" w:cstheme="minorHAnsi"/>
          <w:color w:val="000000"/>
        </w:rPr>
      </w:pPr>
      <w:r w:rsidRPr="0093303E">
        <w:rPr>
          <w:rFonts w:asciiTheme="minorHAnsi" w:hAnsiTheme="minorHAnsi" w:cstheme="minorHAnsi"/>
          <w:color w:val="000000"/>
        </w:rPr>
        <w:t xml:space="preserve">For </w:t>
      </w:r>
      <w:r w:rsidRPr="0093303E">
        <w:rPr>
          <w:rFonts w:asciiTheme="minorHAnsi" w:hAnsiTheme="minorHAnsi" w:cstheme="minorHAnsi"/>
          <w:b/>
          <w:color w:val="000000"/>
        </w:rPr>
        <w:t>Maths</w:t>
      </w:r>
      <w:r w:rsidR="00B50A9F" w:rsidRPr="0093303E">
        <w:rPr>
          <w:rFonts w:asciiTheme="minorHAnsi" w:hAnsiTheme="minorHAnsi" w:cstheme="minorHAnsi"/>
          <w:color w:val="000000"/>
        </w:rPr>
        <w:t xml:space="preserve"> this </w:t>
      </w:r>
      <w:r w:rsidR="0093303E" w:rsidRPr="0093303E">
        <w:rPr>
          <w:rFonts w:asciiTheme="minorHAnsi" w:hAnsiTheme="minorHAnsi" w:cstheme="minorHAnsi"/>
          <w:color w:val="000000"/>
        </w:rPr>
        <w:t xml:space="preserve">week, there are lessons on White Rose Maths </w:t>
      </w:r>
      <w:r w:rsidR="0093303E" w:rsidRPr="0093303E">
        <w:rPr>
          <w:rFonts w:asciiTheme="minorHAnsi" w:hAnsiTheme="minorHAnsi" w:cstheme="minorHAnsi"/>
          <w:color w:val="000000"/>
          <w:u w:val="single"/>
        </w:rPr>
        <w:t>and</w:t>
      </w:r>
      <w:r w:rsidR="0093303E" w:rsidRPr="0093303E">
        <w:rPr>
          <w:rFonts w:asciiTheme="minorHAnsi" w:hAnsiTheme="minorHAnsi" w:cstheme="minorHAnsi"/>
          <w:color w:val="000000"/>
        </w:rPr>
        <w:t xml:space="preserve"> on </w:t>
      </w:r>
      <w:proofErr w:type="spellStart"/>
      <w:r w:rsidR="0093303E" w:rsidRPr="0093303E">
        <w:rPr>
          <w:rFonts w:asciiTheme="minorHAnsi" w:hAnsiTheme="minorHAnsi" w:cstheme="minorHAnsi"/>
          <w:color w:val="000000"/>
        </w:rPr>
        <w:t>MyMaths</w:t>
      </w:r>
      <w:proofErr w:type="spellEnd"/>
      <w:r w:rsidR="0093303E" w:rsidRPr="0093303E">
        <w:rPr>
          <w:rFonts w:asciiTheme="minorHAnsi" w:hAnsiTheme="minorHAnsi" w:cstheme="minorHAnsi"/>
          <w:color w:val="000000"/>
        </w:rPr>
        <w:t xml:space="preserve"> on the following topics:</w:t>
      </w:r>
    </w:p>
    <w:p w:rsidR="0087339D" w:rsidRPr="0093303E" w:rsidRDefault="0093303E" w:rsidP="0093303E">
      <w:pPr>
        <w:pStyle w:val="NormalWeb"/>
        <w:numPr>
          <w:ilvl w:val="0"/>
          <w:numId w:val="2"/>
        </w:numPr>
        <w:spacing w:before="0" w:beforeAutospacing="0" w:after="0" w:afterAutospacing="0"/>
        <w:rPr>
          <w:rFonts w:asciiTheme="minorHAnsi" w:hAnsiTheme="minorHAnsi" w:cstheme="minorHAnsi"/>
          <w:color w:val="000000"/>
        </w:rPr>
      </w:pPr>
      <w:r w:rsidRPr="0093303E">
        <w:rPr>
          <w:rFonts w:asciiTheme="minorHAnsi" w:hAnsiTheme="minorHAnsi" w:cstheme="minorHAnsi"/>
          <w:color w:val="000000"/>
        </w:rPr>
        <w:t>Multiplying by 2 digits (there are two lessons on this)</w:t>
      </w:r>
    </w:p>
    <w:p w:rsidR="0093303E" w:rsidRPr="0093303E" w:rsidRDefault="0093303E" w:rsidP="0093303E">
      <w:pPr>
        <w:pStyle w:val="NormalWeb"/>
        <w:numPr>
          <w:ilvl w:val="0"/>
          <w:numId w:val="2"/>
        </w:numPr>
        <w:spacing w:before="0" w:beforeAutospacing="0" w:after="0" w:afterAutospacing="0"/>
        <w:rPr>
          <w:rFonts w:asciiTheme="minorHAnsi" w:hAnsiTheme="minorHAnsi" w:cstheme="minorHAnsi"/>
          <w:color w:val="000000"/>
        </w:rPr>
      </w:pPr>
      <w:r w:rsidRPr="0093303E">
        <w:rPr>
          <w:rFonts w:asciiTheme="minorHAnsi" w:hAnsiTheme="minorHAnsi" w:cstheme="minorHAnsi"/>
          <w:color w:val="000000"/>
        </w:rPr>
        <w:t>Division with remainders</w:t>
      </w:r>
    </w:p>
    <w:p w:rsidR="0093303E" w:rsidRPr="0093303E" w:rsidRDefault="0093303E" w:rsidP="0093303E">
      <w:pPr>
        <w:pStyle w:val="NormalWeb"/>
        <w:numPr>
          <w:ilvl w:val="0"/>
          <w:numId w:val="2"/>
        </w:numPr>
        <w:spacing w:before="0" w:beforeAutospacing="0" w:after="0" w:afterAutospacing="0"/>
        <w:rPr>
          <w:rFonts w:asciiTheme="minorHAnsi" w:hAnsiTheme="minorHAnsi" w:cstheme="minorHAnsi"/>
          <w:color w:val="000000"/>
        </w:rPr>
      </w:pPr>
      <w:r w:rsidRPr="0093303E">
        <w:rPr>
          <w:rFonts w:asciiTheme="minorHAnsi" w:hAnsiTheme="minorHAnsi" w:cstheme="minorHAnsi"/>
          <w:color w:val="000000"/>
        </w:rPr>
        <w:t>Calculating Perimeter</w:t>
      </w:r>
    </w:p>
    <w:p w:rsidR="0093303E" w:rsidRPr="0093303E" w:rsidRDefault="0093303E" w:rsidP="0093303E">
      <w:pPr>
        <w:pStyle w:val="NormalWeb"/>
        <w:spacing w:before="0" w:beforeAutospacing="0" w:after="0" w:afterAutospacing="0"/>
        <w:rPr>
          <w:rFonts w:asciiTheme="minorHAnsi" w:hAnsiTheme="minorHAnsi" w:cstheme="minorHAnsi"/>
          <w:color w:val="000000"/>
        </w:rPr>
      </w:pPr>
    </w:p>
    <w:p w:rsidR="0093303E" w:rsidRDefault="0093303E" w:rsidP="0093303E">
      <w:pPr>
        <w:pStyle w:val="NormalWeb"/>
        <w:spacing w:before="0" w:beforeAutospacing="0" w:after="0" w:afterAutospacing="0"/>
        <w:rPr>
          <w:rFonts w:asciiTheme="minorHAnsi" w:hAnsiTheme="minorHAnsi" w:cstheme="minorHAnsi"/>
        </w:rPr>
      </w:pPr>
      <w:r w:rsidRPr="0093303E">
        <w:rPr>
          <w:rFonts w:asciiTheme="minorHAnsi" w:hAnsiTheme="minorHAnsi" w:cstheme="minorHAnsi"/>
          <w:color w:val="000000"/>
        </w:rPr>
        <w:t xml:space="preserve">The White Rose Maths can be found at </w:t>
      </w:r>
      <w:hyperlink r:id="rId5" w:history="1">
        <w:r w:rsidRPr="0093303E">
          <w:rPr>
            <w:rStyle w:val="Hyperlink"/>
            <w:rFonts w:asciiTheme="minorHAnsi" w:hAnsiTheme="minorHAnsi" w:cstheme="minorHAnsi"/>
          </w:rPr>
          <w:t>https://whiterosemaths.com/homelearning/year-5/</w:t>
        </w:r>
      </w:hyperlink>
      <w:r w:rsidR="00D819A6">
        <w:rPr>
          <w:rFonts w:asciiTheme="minorHAnsi" w:hAnsiTheme="minorHAnsi" w:cstheme="minorHAnsi"/>
        </w:rPr>
        <w:t xml:space="preserve">  Go to</w:t>
      </w:r>
      <w:r>
        <w:rPr>
          <w:rFonts w:asciiTheme="minorHAnsi" w:hAnsiTheme="minorHAnsi" w:cstheme="minorHAnsi"/>
        </w:rPr>
        <w:t xml:space="preserve"> Summer Term Week 3 (w/c 4</w:t>
      </w:r>
      <w:r w:rsidRPr="0093303E">
        <w:rPr>
          <w:rFonts w:asciiTheme="minorHAnsi" w:hAnsiTheme="minorHAnsi" w:cstheme="minorHAnsi"/>
          <w:vertAlign w:val="superscript"/>
        </w:rPr>
        <w:t>th</w:t>
      </w:r>
      <w:r>
        <w:rPr>
          <w:rFonts w:asciiTheme="minorHAnsi" w:hAnsiTheme="minorHAnsi" w:cstheme="minorHAnsi"/>
        </w:rPr>
        <w:t xml:space="preserve"> May). The lessons include 1) a video </w:t>
      </w:r>
      <w:proofErr w:type="spellStart"/>
      <w:r>
        <w:rPr>
          <w:rFonts w:asciiTheme="minorHAnsi" w:hAnsiTheme="minorHAnsi" w:cstheme="minorHAnsi"/>
        </w:rPr>
        <w:t>Powerpoint</w:t>
      </w:r>
      <w:proofErr w:type="spellEnd"/>
      <w:r>
        <w:rPr>
          <w:rFonts w:asciiTheme="minorHAnsi" w:hAnsiTheme="minorHAnsi" w:cstheme="minorHAnsi"/>
        </w:rPr>
        <w:t xml:space="preserve"> to explain the maths; 2) activities to practise the maths; and 3) answers to the maths activities.</w:t>
      </w:r>
    </w:p>
    <w:p w:rsidR="00EE5A21" w:rsidRDefault="00EE5A21" w:rsidP="0093303E">
      <w:pPr>
        <w:pStyle w:val="NormalWeb"/>
        <w:spacing w:before="0" w:beforeAutospacing="0" w:after="0" w:afterAutospacing="0"/>
        <w:rPr>
          <w:rFonts w:asciiTheme="minorHAnsi" w:hAnsiTheme="minorHAnsi" w:cstheme="minorHAnsi"/>
        </w:rPr>
      </w:pPr>
    </w:p>
    <w:p w:rsidR="00EE5A21" w:rsidRPr="0093303E" w:rsidRDefault="00EE5A21" w:rsidP="0093303E">
      <w:pPr>
        <w:pStyle w:val="NormalWeb"/>
        <w:spacing w:before="0" w:beforeAutospacing="0" w:after="0" w:afterAutospacing="0"/>
        <w:rPr>
          <w:rFonts w:asciiTheme="minorHAnsi" w:hAnsiTheme="minorHAnsi" w:cstheme="minorHAnsi"/>
          <w:color w:val="000000"/>
        </w:rPr>
      </w:pPr>
      <w:r>
        <w:rPr>
          <w:rFonts w:asciiTheme="minorHAnsi" w:hAnsiTheme="minorHAnsi" w:cstheme="minorHAnsi"/>
        </w:rPr>
        <w:t xml:space="preserve">If you are doing maths on </w:t>
      </w:r>
      <w:proofErr w:type="spellStart"/>
      <w:r>
        <w:rPr>
          <w:rFonts w:asciiTheme="minorHAnsi" w:hAnsiTheme="minorHAnsi" w:cstheme="minorHAnsi"/>
        </w:rPr>
        <w:t>MyMaths</w:t>
      </w:r>
      <w:proofErr w:type="spellEnd"/>
      <w:r>
        <w:rPr>
          <w:rFonts w:asciiTheme="minorHAnsi" w:hAnsiTheme="minorHAnsi" w:cstheme="minorHAnsi"/>
        </w:rPr>
        <w:t>, after logging in with your username and password, go through the Online Lesson for each lesson and then do the homework task. Remember to ‘check out’ whe</w:t>
      </w:r>
      <w:r w:rsidR="00FD431F">
        <w:rPr>
          <w:rFonts w:asciiTheme="minorHAnsi" w:hAnsiTheme="minorHAnsi" w:cstheme="minorHAnsi"/>
        </w:rPr>
        <w:t xml:space="preserve">n you have finished </w:t>
      </w:r>
      <w:r>
        <w:rPr>
          <w:rFonts w:asciiTheme="minorHAnsi" w:hAnsiTheme="minorHAnsi" w:cstheme="minorHAnsi"/>
        </w:rPr>
        <w:t xml:space="preserve">to save your score. </w:t>
      </w:r>
    </w:p>
    <w:p w:rsidR="00191CE4" w:rsidRDefault="00C40EA4" w:rsidP="00BA2857">
      <w:pPr>
        <w:shd w:val="clear" w:color="auto" w:fill="FFFFFF"/>
        <w:spacing w:before="100" w:beforeAutospacing="1" w:after="100" w:afterAutospacing="1" w:line="240" w:lineRule="auto"/>
        <w:textAlignment w:val="baseline"/>
        <w:rPr>
          <w:rFonts w:cstheme="minorHAnsi"/>
          <w:sz w:val="24"/>
          <w:szCs w:val="24"/>
        </w:rPr>
      </w:pPr>
      <w:r w:rsidRPr="0093303E">
        <w:rPr>
          <w:rFonts w:eastAsia="Times New Roman" w:cstheme="minorHAnsi"/>
          <w:color w:val="000000"/>
          <w:sz w:val="24"/>
          <w:szCs w:val="24"/>
          <w:lang w:eastAsia="en-GB"/>
        </w:rPr>
        <w:t>For</w:t>
      </w:r>
      <w:r w:rsidR="000B17AC" w:rsidRPr="0093303E">
        <w:rPr>
          <w:rFonts w:eastAsia="Times New Roman" w:cstheme="minorHAnsi"/>
          <w:color w:val="000000"/>
          <w:sz w:val="24"/>
          <w:szCs w:val="24"/>
          <w:lang w:eastAsia="en-GB"/>
        </w:rPr>
        <w:t xml:space="preserve"> </w:t>
      </w:r>
      <w:r w:rsidR="000B17AC" w:rsidRPr="0093303E">
        <w:rPr>
          <w:rFonts w:eastAsia="Times New Roman" w:cstheme="minorHAnsi"/>
          <w:b/>
          <w:color w:val="000000"/>
          <w:sz w:val="24"/>
          <w:szCs w:val="24"/>
          <w:lang w:eastAsia="en-GB"/>
        </w:rPr>
        <w:t>English</w:t>
      </w:r>
      <w:r w:rsidR="000B17AC" w:rsidRPr="0093303E">
        <w:rPr>
          <w:rFonts w:eastAsia="Times New Roman" w:cstheme="minorHAnsi"/>
          <w:color w:val="000000"/>
          <w:sz w:val="24"/>
          <w:szCs w:val="24"/>
          <w:lang w:eastAsia="en-GB"/>
        </w:rPr>
        <w:t xml:space="preserve"> this week, I would like you to </w:t>
      </w:r>
      <w:r w:rsidR="00BC188D" w:rsidRPr="0093303E">
        <w:rPr>
          <w:rFonts w:eastAsia="Times New Roman" w:cstheme="minorHAnsi"/>
          <w:color w:val="000000"/>
          <w:sz w:val="24"/>
          <w:szCs w:val="24"/>
          <w:lang w:eastAsia="en-GB"/>
        </w:rPr>
        <w:t>follow the daily En</w:t>
      </w:r>
      <w:r w:rsidR="00191CE4">
        <w:rPr>
          <w:rFonts w:eastAsia="Times New Roman" w:cstheme="minorHAnsi"/>
          <w:color w:val="000000"/>
          <w:sz w:val="24"/>
          <w:szCs w:val="24"/>
          <w:lang w:eastAsia="en-GB"/>
        </w:rPr>
        <w:t xml:space="preserve">glish lessons on BBC </w:t>
      </w:r>
      <w:proofErr w:type="spellStart"/>
      <w:r w:rsidR="00191CE4">
        <w:rPr>
          <w:rFonts w:eastAsia="Times New Roman" w:cstheme="minorHAnsi"/>
          <w:color w:val="000000"/>
          <w:sz w:val="24"/>
          <w:szCs w:val="24"/>
          <w:lang w:eastAsia="en-GB"/>
        </w:rPr>
        <w:t>Bitesize</w:t>
      </w:r>
      <w:proofErr w:type="spellEnd"/>
      <w:r w:rsidR="00191CE4">
        <w:rPr>
          <w:rFonts w:eastAsia="Times New Roman" w:cstheme="minorHAnsi"/>
          <w:color w:val="000000"/>
          <w:sz w:val="24"/>
          <w:szCs w:val="24"/>
          <w:lang w:eastAsia="en-GB"/>
        </w:rPr>
        <w:t xml:space="preserve"> at </w:t>
      </w:r>
      <w:hyperlink r:id="rId6" w:history="1">
        <w:r w:rsidR="00191CE4" w:rsidRPr="00191CE4">
          <w:rPr>
            <w:rStyle w:val="Hyperlink"/>
            <w:sz w:val="24"/>
            <w:szCs w:val="24"/>
          </w:rPr>
          <w:t>https://www.bbc.co.uk/bitesize/tags/zhgppg8/year-5-and-p6-lessons/1</w:t>
        </w:r>
      </w:hyperlink>
      <w:r w:rsidR="00BC188D" w:rsidRPr="0093303E">
        <w:rPr>
          <w:rFonts w:cstheme="minorHAnsi"/>
          <w:sz w:val="24"/>
          <w:szCs w:val="24"/>
        </w:rPr>
        <w:t xml:space="preserve">  The first </w:t>
      </w:r>
      <w:r w:rsidR="00191CE4">
        <w:rPr>
          <w:rFonts w:cstheme="minorHAnsi"/>
          <w:sz w:val="24"/>
          <w:szCs w:val="24"/>
        </w:rPr>
        <w:t>lesson on Monday 4</w:t>
      </w:r>
      <w:r w:rsidR="00191CE4" w:rsidRPr="00191CE4">
        <w:rPr>
          <w:rFonts w:cstheme="minorHAnsi"/>
          <w:sz w:val="24"/>
          <w:szCs w:val="24"/>
          <w:vertAlign w:val="superscript"/>
        </w:rPr>
        <w:t>th</w:t>
      </w:r>
      <w:r w:rsidR="00191CE4">
        <w:rPr>
          <w:rFonts w:cstheme="minorHAnsi"/>
          <w:sz w:val="24"/>
          <w:szCs w:val="24"/>
        </w:rPr>
        <w:t xml:space="preserve"> May is about ‘Using Setting Descriptions’</w:t>
      </w:r>
      <w:r w:rsidR="00F556F4">
        <w:rPr>
          <w:rFonts w:cstheme="minorHAnsi"/>
          <w:sz w:val="24"/>
          <w:szCs w:val="24"/>
        </w:rPr>
        <w:t xml:space="preserve"> and there will be a new English lesson every day</w:t>
      </w:r>
      <w:r w:rsidR="00191CE4">
        <w:rPr>
          <w:rFonts w:cstheme="minorHAnsi"/>
          <w:sz w:val="24"/>
          <w:szCs w:val="24"/>
        </w:rPr>
        <w:t xml:space="preserve">.  I have also set more </w:t>
      </w:r>
      <w:r w:rsidR="00191CE4" w:rsidRPr="00D819A6">
        <w:rPr>
          <w:rFonts w:cstheme="minorHAnsi"/>
          <w:b/>
          <w:sz w:val="24"/>
          <w:szCs w:val="24"/>
        </w:rPr>
        <w:t>Punctuation</w:t>
      </w:r>
      <w:r w:rsidR="00191CE4">
        <w:rPr>
          <w:rFonts w:cstheme="minorHAnsi"/>
          <w:sz w:val="24"/>
          <w:szCs w:val="24"/>
        </w:rPr>
        <w:t xml:space="preserve"> and </w:t>
      </w:r>
      <w:r w:rsidR="00191CE4" w:rsidRPr="00D819A6">
        <w:rPr>
          <w:rFonts w:cstheme="minorHAnsi"/>
          <w:b/>
          <w:sz w:val="24"/>
          <w:szCs w:val="24"/>
        </w:rPr>
        <w:t>Grammar</w:t>
      </w:r>
      <w:r w:rsidR="00F556F4">
        <w:rPr>
          <w:rFonts w:cstheme="minorHAnsi"/>
          <w:sz w:val="24"/>
          <w:szCs w:val="24"/>
        </w:rPr>
        <w:t xml:space="preserve"> activities on Purple Mash, and put t</w:t>
      </w:r>
      <w:r w:rsidR="00D819A6">
        <w:rPr>
          <w:rFonts w:cstheme="minorHAnsi"/>
          <w:sz w:val="24"/>
          <w:szCs w:val="24"/>
        </w:rPr>
        <w:t xml:space="preserve">his week’s </w:t>
      </w:r>
      <w:r w:rsidR="00D819A6" w:rsidRPr="00D819A6">
        <w:rPr>
          <w:rFonts w:cstheme="minorHAnsi"/>
          <w:b/>
          <w:sz w:val="24"/>
          <w:szCs w:val="24"/>
        </w:rPr>
        <w:t>Spellings</w:t>
      </w:r>
      <w:r w:rsidR="00F556F4">
        <w:rPr>
          <w:rFonts w:cstheme="minorHAnsi"/>
          <w:sz w:val="24"/>
          <w:szCs w:val="24"/>
        </w:rPr>
        <w:t xml:space="preserve"> </w:t>
      </w:r>
      <w:r w:rsidR="00FD431F">
        <w:rPr>
          <w:rFonts w:cstheme="minorHAnsi"/>
          <w:sz w:val="24"/>
          <w:szCs w:val="24"/>
        </w:rPr>
        <w:t>on the</w:t>
      </w:r>
      <w:r w:rsidR="00D819A6">
        <w:rPr>
          <w:rFonts w:cstheme="minorHAnsi"/>
          <w:sz w:val="24"/>
          <w:szCs w:val="24"/>
        </w:rPr>
        <w:t xml:space="preserve"> Year 5 Home Learning web page.</w:t>
      </w:r>
    </w:p>
    <w:p w:rsidR="00BC188D" w:rsidRPr="0093303E" w:rsidRDefault="00BC188D"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sidRPr="0093303E">
        <w:rPr>
          <w:rFonts w:cstheme="minorHAnsi"/>
          <w:sz w:val="24"/>
          <w:szCs w:val="24"/>
        </w:rPr>
        <w:t xml:space="preserve">For </w:t>
      </w:r>
      <w:r w:rsidRPr="0093303E">
        <w:rPr>
          <w:rFonts w:cstheme="minorHAnsi"/>
          <w:b/>
          <w:sz w:val="24"/>
          <w:szCs w:val="24"/>
        </w:rPr>
        <w:t>Reading</w:t>
      </w:r>
      <w:r w:rsidRPr="0093303E">
        <w:rPr>
          <w:rFonts w:cstheme="minorHAnsi"/>
          <w:sz w:val="24"/>
          <w:szCs w:val="24"/>
        </w:rPr>
        <w:t xml:space="preserve">, </w:t>
      </w:r>
      <w:r w:rsidR="00C40EA4" w:rsidRPr="0093303E">
        <w:rPr>
          <w:rFonts w:eastAsia="Times New Roman" w:cstheme="minorHAnsi"/>
          <w:color w:val="000000"/>
          <w:sz w:val="24"/>
          <w:szCs w:val="24"/>
          <w:lang w:eastAsia="en-GB"/>
        </w:rPr>
        <w:t xml:space="preserve">please log in to </w:t>
      </w:r>
      <w:proofErr w:type="spellStart"/>
      <w:r w:rsidR="00C40EA4" w:rsidRPr="0093303E">
        <w:rPr>
          <w:rFonts w:eastAsia="Times New Roman" w:cstheme="minorHAnsi"/>
          <w:color w:val="000000"/>
          <w:sz w:val="24"/>
          <w:szCs w:val="24"/>
          <w:lang w:eastAsia="en-GB"/>
        </w:rPr>
        <w:t>ReadTheory</w:t>
      </w:r>
      <w:proofErr w:type="spellEnd"/>
      <w:r w:rsidR="00C40EA4" w:rsidRPr="0093303E">
        <w:rPr>
          <w:rFonts w:eastAsia="Times New Roman" w:cstheme="minorHAnsi"/>
          <w:color w:val="000000"/>
          <w:sz w:val="24"/>
          <w:szCs w:val="24"/>
          <w:lang w:eastAsia="en-GB"/>
        </w:rPr>
        <w:t> </w:t>
      </w:r>
      <w:r w:rsidR="005361E9" w:rsidRPr="0093303E">
        <w:rPr>
          <w:rFonts w:eastAsia="Times New Roman" w:cstheme="minorHAnsi"/>
          <w:b/>
          <w:bCs/>
          <w:color w:val="000000"/>
          <w:sz w:val="24"/>
          <w:szCs w:val="24"/>
          <w:lang w:eastAsia="en-GB"/>
        </w:rPr>
        <w:t>daily</w:t>
      </w:r>
      <w:r w:rsidR="00C40EA4" w:rsidRPr="0093303E">
        <w:rPr>
          <w:rFonts w:eastAsia="Times New Roman" w:cstheme="minorHAnsi"/>
          <w:color w:val="000000"/>
          <w:sz w:val="24"/>
          <w:szCs w:val="24"/>
          <w:lang w:eastAsia="en-GB"/>
        </w:rPr>
        <w:t> to do </w:t>
      </w:r>
      <w:r w:rsidR="00C40EA4" w:rsidRPr="0093303E">
        <w:rPr>
          <w:rFonts w:eastAsia="Times New Roman" w:cstheme="minorHAnsi"/>
          <w:b/>
          <w:bCs/>
          <w:color w:val="000000"/>
          <w:sz w:val="24"/>
          <w:szCs w:val="24"/>
          <w:lang w:eastAsia="en-GB"/>
        </w:rPr>
        <w:t>20 minutes</w:t>
      </w:r>
      <w:r w:rsidR="00C40EA4" w:rsidRPr="0093303E">
        <w:rPr>
          <w:rFonts w:eastAsia="Times New Roman" w:cstheme="minorHAnsi"/>
          <w:color w:val="000000"/>
          <w:sz w:val="24"/>
          <w:szCs w:val="24"/>
          <w:lang w:eastAsia="en-GB"/>
        </w:rPr>
        <w:t xml:space="preserve"> of the short reading comprehension tasks. </w:t>
      </w:r>
      <w:r w:rsidRPr="0093303E">
        <w:rPr>
          <w:rFonts w:eastAsia="Times New Roman" w:cstheme="minorHAnsi"/>
          <w:color w:val="000000"/>
          <w:sz w:val="24"/>
          <w:szCs w:val="24"/>
          <w:lang w:eastAsia="en-GB"/>
        </w:rPr>
        <w:t xml:space="preserve">After this, you could </w:t>
      </w:r>
      <w:r w:rsidR="00C40EA4" w:rsidRPr="0093303E">
        <w:rPr>
          <w:rFonts w:eastAsia="Times New Roman" w:cstheme="minorHAnsi"/>
          <w:color w:val="000000"/>
          <w:sz w:val="24"/>
          <w:szCs w:val="24"/>
          <w:lang w:eastAsia="en-GB"/>
        </w:rPr>
        <w:t>read a book or magazin</w:t>
      </w:r>
      <w:r w:rsidR="00FD431F">
        <w:rPr>
          <w:rFonts w:eastAsia="Times New Roman" w:cstheme="minorHAnsi"/>
          <w:color w:val="000000"/>
          <w:sz w:val="24"/>
          <w:szCs w:val="24"/>
          <w:lang w:eastAsia="en-GB"/>
        </w:rPr>
        <w:t>e of your choice</w:t>
      </w:r>
      <w:r w:rsidRPr="0093303E">
        <w:rPr>
          <w:rFonts w:eastAsia="Times New Roman" w:cstheme="minorHAnsi"/>
          <w:color w:val="000000"/>
          <w:sz w:val="24"/>
          <w:szCs w:val="24"/>
          <w:lang w:eastAsia="en-GB"/>
        </w:rPr>
        <w:t>.</w:t>
      </w:r>
    </w:p>
    <w:p w:rsidR="00D26FBA" w:rsidRDefault="005361E9" w:rsidP="00BA2857">
      <w:pPr>
        <w:shd w:val="clear" w:color="auto" w:fill="FFFFFF"/>
        <w:spacing w:before="100" w:beforeAutospacing="1" w:after="100" w:afterAutospacing="1" w:line="240" w:lineRule="auto"/>
        <w:textAlignment w:val="baseline"/>
        <w:rPr>
          <w:sz w:val="24"/>
          <w:szCs w:val="24"/>
        </w:rPr>
      </w:pPr>
      <w:r w:rsidRPr="00D26FBA">
        <w:rPr>
          <w:rFonts w:eastAsia="Times New Roman" w:cstheme="minorHAnsi"/>
          <w:color w:val="000000"/>
          <w:sz w:val="24"/>
          <w:szCs w:val="24"/>
          <w:lang w:eastAsia="en-GB"/>
        </w:rPr>
        <w:t xml:space="preserve">For </w:t>
      </w:r>
      <w:r w:rsidR="00D26FBA" w:rsidRPr="00D26FBA">
        <w:rPr>
          <w:rFonts w:eastAsia="Times New Roman" w:cstheme="minorHAnsi"/>
          <w:b/>
          <w:color w:val="000000"/>
          <w:sz w:val="24"/>
          <w:szCs w:val="24"/>
          <w:lang w:eastAsia="en-GB"/>
        </w:rPr>
        <w:t>Science</w:t>
      </w:r>
      <w:r w:rsidR="00D26FBA" w:rsidRPr="00D26FBA">
        <w:rPr>
          <w:rFonts w:eastAsia="Times New Roman" w:cstheme="minorHAnsi"/>
          <w:color w:val="000000"/>
          <w:sz w:val="24"/>
          <w:szCs w:val="24"/>
          <w:lang w:eastAsia="en-GB"/>
        </w:rPr>
        <w:t xml:space="preserve"> this week, you might like to try one or more of the activities in the Crest Home Learning packs at </w:t>
      </w:r>
      <w:hyperlink r:id="rId7" w:anchor="5-11" w:history="1">
        <w:r w:rsidR="00D26FBA" w:rsidRPr="00D26FBA">
          <w:rPr>
            <w:rStyle w:val="Hyperlink"/>
            <w:sz w:val="24"/>
            <w:szCs w:val="24"/>
          </w:rPr>
          <w:t>https://collectionslibrary.crestawards.org/#5-11</w:t>
        </w:r>
      </w:hyperlink>
      <w:r w:rsidR="00D26FBA" w:rsidRPr="00D26FBA">
        <w:rPr>
          <w:sz w:val="24"/>
          <w:szCs w:val="24"/>
        </w:rPr>
        <w:t xml:space="preserve">  However, for some </w:t>
      </w:r>
      <w:r w:rsidR="00D26FBA" w:rsidRPr="00D26FBA">
        <w:rPr>
          <w:b/>
          <w:sz w:val="24"/>
          <w:szCs w:val="24"/>
        </w:rPr>
        <w:t>Science and DT</w:t>
      </w:r>
      <w:r w:rsidR="00D26FBA" w:rsidRPr="00D26FBA">
        <w:rPr>
          <w:sz w:val="24"/>
          <w:szCs w:val="24"/>
        </w:rPr>
        <w:t xml:space="preserve"> combined, I would encourage you all to do some cooking this week and think about how ingredients change when you break them up, combine them or add heat to them.  Here is an interesting clip to get you started: </w:t>
      </w:r>
      <w:hyperlink r:id="rId8" w:history="1">
        <w:r w:rsidR="00D26FBA" w:rsidRPr="00D26FBA">
          <w:rPr>
            <w:rStyle w:val="Hyperlink"/>
            <w:sz w:val="24"/>
            <w:szCs w:val="24"/>
          </w:rPr>
          <w:t>https://www.bbc.co.uk/bitesize/clips/zjrs34j</w:t>
        </w:r>
      </w:hyperlink>
      <w:r w:rsidR="00D26FBA" w:rsidRPr="00D26FBA">
        <w:rPr>
          <w:sz w:val="24"/>
          <w:szCs w:val="24"/>
        </w:rPr>
        <w:t xml:space="preserve">     </w:t>
      </w:r>
    </w:p>
    <w:p w:rsidR="004D790C" w:rsidRDefault="00D26FBA" w:rsidP="004D790C">
      <w:pPr>
        <w:shd w:val="clear" w:color="auto" w:fill="FFFFFF"/>
        <w:spacing w:before="100" w:beforeAutospacing="1" w:after="100" w:afterAutospacing="1" w:line="240" w:lineRule="auto"/>
        <w:textAlignment w:val="baseline"/>
        <w:rPr>
          <w:sz w:val="24"/>
          <w:szCs w:val="24"/>
        </w:rPr>
      </w:pPr>
      <w:r w:rsidRPr="00D26FBA">
        <w:rPr>
          <w:sz w:val="24"/>
          <w:szCs w:val="24"/>
        </w:rPr>
        <w:t>I would love to see a photograph</w:t>
      </w:r>
      <w:r w:rsidR="00FD431F">
        <w:rPr>
          <w:sz w:val="24"/>
          <w:szCs w:val="24"/>
        </w:rPr>
        <w:t xml:space="preserve"> or two</w:t>
      </w:r>
      <w:r w:rsidR="004D790C">
        <w:rPr>
          <w:sz w:val="24"/>
          <w:szCs w:val="24"/>
        </w:rPr>
        <w:t xml:space="preserve"> of your cooking.</w:t>
      </w:r>
      <w:r w:rsidRPr="00D26FBA">
        <w:rPr>
          <w:sz w:val="24"/>
          <w:szCs w:val="24"/>
        </w:rPr>
        <w:t xml:space="preserve"> You can either post </w:t>
      </w:r>
      <w:r w:rsidR="004D790C">
        <w:rPr>
          <w:sz w:val="24"/>
          <w:szCs w:val="24"/>
        </w:rPr>
        <w:t>it</w:t>
      </w:r>
      <w:r w:rsidRPr="00D26FBA">
        <w:rPr>
          <w:sz w:val="24"/>
          <w:szCs w:val="24"/>
        </w:rPr>
        <w:t xml:space="preserve"> on our class blog on Purple Mash or</w:t>
      </w:r>
      <w:r w:rsidR="00FD431F">
        <w:rPr>
          <w:sz w:val="24"/>
          <w:szCs w:val="24"/>
        </w:rPr>
        <w:t xml:space="preserve"> send them to me</w:t>
      </w:r>
      <w:r w:rsidRPr="00D26FBA">
        <w:rPr>
          <w:sz w:val="24"/>
          <w:szCs w:val="24"/>
        </w:rPr>
        <w:t xml:space="preserve"> by email at </w:t>
      </w:r>
      <w:hyperlink r:id="rId9" w:history="1">
        <w:r w:rsidRPr="00D26FBA">
          <w:rPr>
            <w:rStyle w:val="Hyperlink"/>
            <w:sz w:val="24"/>
            <w:szCs w:val="24"/>
          </w:rPr>
          <w:t>schoolclosure@hstb.co.uk</w:t>
        </w:r>
      </w:hyperlink>
      <w:r w:rsidRPr="00D26FBA">
        <w:rPr>
          <w:sz w:val="24"/>
          <w:szCs w:val="24"/>
        </w:rPr>
        <w:t xml:space="preserve"> </w:t>
      </w:r>
      <w:r>
        <w:rPr>
          <w:sz w:val="24"/>
          <w:szCs w:val="24"/>
        </w:rPr>
        <w:t xml:space="preserve">(remember to put </w:t>
      </w:r>
      <w:r>
        <w:rPr>
          <w:b/>
          <w:sz w:val="24"/>
          <w:szCs w:val="24"/>
        </w:rPr>
        <w:t xml:space="preserve">5F </w:t>
      </w:r>
      <w:r>
        <w:rPr>
          <w:sz w:val="24"/>
          <w:szCs w:val="24"/>
        </w:rPr>
        <w:t xml:space="preserve">or </w:t>
      </w:r>
      <w:r>
        <w:rPr>
          <w:b/>
          <w:sz w:val="24"/>
          <w:szCs w:val="24"/>
        </w:rPr>
        <w:t>Ms Fernandez</w:t>
      </w:r>
      <w:r>
        <w:rPr>
          <w:sz w:val="24"/>
          <w:szCs w:val="24"/>
        </w:rPr>
        <w:t xml:space="preserve"> in the subject line.) I would also love to see any work you did on settlements for </w:t>
      </w:r>
      <w:r w:rsidRPr="00D26FBA">
        <w:rPr>
          <w:b/>
          <w:sz w:val="24"/>
          <w:szCs w:val="24"/>
        </w:rPr>
        <w:t>Geography</w:t>
      </w:r>
      <w:r>
        <w:rPr>
          <w:sz w:val="24"/>
          <w:szCs w:val="24"/>
        </w:rPr>
        <w:t xml:space="preserve"> last week.</w:t>
      </w:r>
    </w:p>
    <w:p w:rsidR="00C40EA4" w:rsidRPr="004D790C" w:rsidRDefault="004D790C" w:rsidP="004D790C">
      <w:pPr>
        <w:shd w:val="clear" w:color="auto" w:fill="FFFFFF"/>
        <w:spacing w:before="100" w:beforeAutospacing="1" w:after="100" w:afterAutospacing="1" w:line="240" w:lineRule="auto"/>
        <w:textAlignment w:val="baseline"/>
        <w:rPr>
          <w:sz w:val="24"/>
          <w:szCs w:val="24"/>
        </w:rPr>
      </w:pPr>
      <w:r>
        <w:rPr>
          <w:sz w:val="24"/>
          <w:szCs w:val="24"/>
        </w:rPr>
        <w:t xml:space="preserve">Try to make a habit of doing some learning every day. </w:t>
      </w:r>
      <w:r>
        <w:rPr>
          <w:rFonts w:eastAsia="Times New Roman" w:cstheme="minorHAnsi"/>
          <w:color w:val="000000"/>
          <w:sz w:val="24"/>
          <w:szCs w:val="24"/>
          <w:lang w:eastAsia="en-GB"/>
        </w:rPr>
        <w:t xml:space="preserve">Don’t try to do all the week’s tasks in one day because you will feel exhausted and you also won’t remember your learning the next day. </w:t>
      </w:r>
      <w:r>
        <w:rPr>
          <w:rFonts w:eastAsia="Times New Roman" w:cstheme="minorHAnsi"/>
          <w:color w:val="000000"/>
          <w:sz w:val="24"/>
          <w:szCs w:val="24"/>
          <w:lang w:eastAsia="en-GB"/>
        </w:rPr>
        <w:t xml:space="preserve">I am </w:t>
      </w:r>
      <w:r>
        <w:rPr>
          <w:rFonts w:eastAsia="Times New Roman" w:cstheme="minorHAnsi"/>
          <w:color w:val="000000"/>
          <w:sz w:val="24"/>
          <w:szCs w:val="24"/>
          <w:lang w:eastAsia="en-GB"/>
        </w:rPr>
        <w:t xml:space="preserve">looking at </w:t>
      </w:r>
      <w:proofErr w:type="spellStart"/>
      <w:r>
        <w:rPr>
          <w:rFonts w:eastAsia="Times New Roman" w:cstheme="minorHAnsi"/>
          <w:color w:val="000000"/>
          <w:sz w:val="24"/>
          <w:szCs w:val="24"/>
          <w:lang w:eastAsia="en-GB"/>
        </w:rPr>
        <w:t>MyMaths</w:t>
      </w:r>
      <w:proofErr w:type="spellEnd"/>
      <w:r>
        <w:rPr>
          <w:rFonts w:eastAsia="Times New Roman" w:cstheme="minorHAnsi"/>
          <w:color w:val="000000"/>
          <w:sz w:val="24"/>
          <w:szCs w:val="24"/>
          <w:lang w:eastAsia="en-GB"/>
        </w:rPr>
        <w:t xml:space="preserve">, Purple Mash, Times Tables </w:t>
      </w:r>
      <w:r>
        <w:rPr>
          <w:rFonts w:eastAsia="Times New Roman" w:cstheme="minorHAnsi"/>
          <w:color w:val="000000"/>
          <w:sz w:val="24"/>
          <w:szCs w:val="24"/>
          <w:lang w:eastAsia="en-GB"/>
        </w:rPr>
        <w:t xml:space="preserve">Rock Stars and </w:t>
      </w:r>
      <w:proofErr w:type="spellStart"/>
      <w:r>
        <w:rPr>
          <w:rFonts w:eastAsia="Times New Roman" w:cstheme="minorHAnsi"/>
          <w:color w:val="000000"/>
          <w:sz w:val="24"/>
          <w:szCs w:val="24"/>
          <w:lang w:eastAsia="en-GB"/>
        </w:rPr>
        <w:t>ReadTheory</w:t>
      </w:r>
      <w:proofErr w:type="spellEnd"/>
      <w:r>
        <w:rPr>
          <w:rFonts w:eastAsia="Times New Roman" w:cstheme="minorHAnsi"/>
          <w:color w:val="000000"/>
          <w:sz w:val="24"/>
          <w:szCs w:val="24"/>
          <w:lang w:eastAsia="en-GB"/>
        </w:rPr>
        <w:t xml:space="preserve"> during the week to see how you are all getting on</w:t>
      </w:r>
      <w:r>
        <w:rPr>
          <w:rFonts w:eastAsia="Times New Roman" w:cstheme="minorHAnsi"/>
          <w:color w:val="000000"/>
          <w:sz w:val="24"/>
          <w:szCs w:val="24"/>
          <w:lang w:eastAsia="en-GB"/>
        </w:rPr>
        <w:t>.</w:t>
      </w:r>
    </w:p>
    <w:p w:rsidR="004D790C" w:rsidRDefault="00FD431F"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Take</w:t>
      </w:r>
      <w:r w:rsidR="004D790C">
        <w:rPr>
          <w:rFonts w:eastAsia="Times New Roman" w:cstheme="minorHAnsi"/>
          <w:color w:val="000000"/>
          <w:sz w:val="24"/>
          <w:szCs w:val="24"/>
          <w:lang w:eastAsia="en-GB"/>
        </w:rPr>
        <w:t xml:space="preserve"> care </w:t>
      </w:r>
      <w:r>
        <w:rPr>
          <w:rFonts w:eastAsia="Times New Roman" w:cstheme="minorHAnsi"/>
          <w:color w:val="000000"/>
          <w:sz w:val="24"/>
          <w:szCs w:val="24"/>
          <w:lang w:eastAsia="en-GB"/>
        </w:rPr>
        <w:t xml:space="preserve">of yourselves, help your mums and dads, and spend as much time </w:t>
      </w:r>
      <w:r w:rsidR="00FF430F">
        <w:rPr>
          <w:rFonts w:eastAsia="Times New Roman" w:cstheme="minorHAnsi"/>
          <w:color w:val="000000"/>
          <w:sz w:val="24"/>
          <w:szCs w:val="24"/>
          <w:lang w:eastAsia="en-GB"/>
        </w:rPr>
        <w:t xml:space="preserve">as you can </w:t>
      </w:r>
      <w:r>
        <w:rPr>
          <w:rFonts w:eastAsia="Times New Roman" w:cstheme="minorHAnsi"/>
          <w:color w:val="000000"/>
          <w:sz w:val="24"/>
          <w:szCs w:val="24"/>
          <w:lang w:eastAsia="en-GB"/>
        </w:rPr>
        <w:t xml:space="preserve">outside </w:t>
      </w:r>
      <w:proofErr w:type="gramStart"/>
      <w:r>
        <w:rPr>
          <w:rFonts w:eastAsia="Times New Roman" w:cstheme="minorHAnsi"/>
          <w:color w:val="000000"/>
          <w:sz w:val="24"/>
          <w:szCs w:val="24"/>
          <w:lang w:eastAsia="en-GB"/>
        </w:rPr>
        <w:t>walking</w:t>
      </w:r>
      <w:proofErr w:type="gramEnd"/>
      <w:r>
        <w:rPr>
          <w:rFonts w:eastAsia="Times New Roman" w:cstheme="minorHAnsi"/>
          <w:color w:val="000000"/>
          <w:sz w:val="24"/>
          <w:szCs w:val="24"/>
          <w:lang w:eastAsia="en-GB"/>
        </w:rPr>
        <w:t xml:space="preserve">, </w:t>
      </w:r>
      <w:r w:rsidR="0066266A">
        <w:rPr>
          <w:rFonts w:eastAsia="Times New Roman" w:cstheme="minorHAnsi"/>
          <w:color w:val="000000"/>
          <w:sz w:val="24"/>
          <w:szCs w:val="24"/>
          <w:lang w:eastAsia="en-GB"/>
        </w:rPr>
        <w:t>playing sport</w:t>
      </w:r>
      <w:r>
        <w:rPr>
          <w:rFonts w:eastAsia="Times New Roman" w:cstheme="minorHAnsi"/>
          <w:color w:val="000000"/>
          <w:sz w:val="24"/>
          <w:szCs w:val="24"/>
          <w:lang w:eastAsia="en-GB"/>
        </w:rPr>
        <w:t xml:space="preserve"> or just </w:t>
      </w:r>
      <w:r w:rsidR="00FF430F">
        <w:rPr>
          <w:rFonts w:eastAsia="Times New Roman" w:cstheme="minorHAnsi"/>
          <w:color w:val="000000"/>
          <w:sz w:val="24"/>
          <w:szCs w:val="24"/>
          <w:lang w:eastAsia="en-GB"/>
        </w:rPr>
        <w:t>enjoying yourself</w:t>
      </w:r>
      <w:r>
        <w:rPr>
          <w:rFonts w:eastAsia="Times New Roman" w:cstheme="minorHAnsi"/>
          <w:color w:val="000000"/>
          <w:sz w:val="24"/>
          <w:szCs w:val="24"/>
          <w:lang w:eastAsia="en-GB"/>
        </w:rPr>
        <w:t>.</w:t>
      </w:r>
    </w:p>
    <w:p w:rsidR="00FD431F" w:rsidRDefault="00FD431F"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With best wishes,</w:t>
      </w:r>
    </w:p>
    <w:p w:rsidR="00C40EA4" w:rsidRPr="0093303E" w:rsidRDefault="00C40EA4" w:rsidP="00E744CC">
      <w:pPr>
        <w:shd w:val="clear" w:color="auto" w:fill="FFFFFF"/>
        <w:spacing w:before="100" w:beforeAutospacing="1" w:after="100" w:afterAutospacing="1" w:line="240" w:lineRule="auto"/>
        <w:textAlignment w:val="baseline"/>
        <w:rPr>
          <w:rFonts w:cstheme="minorHAnsi"/>
          <w:sz w:val="24"/>
          <w:szCs w:val="24"/>
        </w:rPr>
      </w:pPr>
      <w:r w:rsidRPr="0093303E">
        <w:rPr>
          <w:rFonts w:eastAsia="Times New Roman" w:cstheme="minorHAnsi"/>
          <w:color w:val="000000"/>
          <w:sz w:val="24"/>
          <w:szCs w:val="24"/>
          <w:lang w:eastAsia="en-GB"/>
        </w:rPr>
        <w:t>Ms Fernandez</w:t>
      </w:r>
    </w:p>
    <w:sectPr w:rsidR="00C40EA4" w:rsidRPr="0093303E" w:rsidSect="00C40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624"/>
    <w:multiLevelType w:val="hybridMultilevel"/>
    <w:tmpl w:val="792ABD74"/>
    <w:lvl w:ilvl="0" w:tplc="1DD264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972F6"/>
    <w:multiLevelType w:val="hybridMultilevel"/>
    <w:tmpl w:val="EC787726"/>
    <w:lvl w:ilvl="0" w:tplc="0B78604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A4"/>
    <w:rsid w:val="000B17AC"/>
    <w:rsid w:val="00191CE4"/>
    <w:rsid w:val="00235347"/>
    <w:rsid w:val="003A194C"/>
    <w:rsid w:val="004A6B63"/>
    <w:rsid w:val="004D790C"/>
    <w:rsid w:val="005361E9"/>
    <w:rsid w:val="0066266A"/>
    <w:rsid w:val="0087339D"/>
    <w:rsid w:val="0093303E"/>
    <w:rsid w:val="00A27966"/>
    <w:rsid w:val="00AC6176"/>
    <w:rsid w:val="00B50A9F"/>
    <w:rsid w:val="00BA2857"/>
    <w:rsid w:val="00BC188D"/>
    <w:rsid w:val="00C40EA4"/>
    <w:rsid w:val="00C47ACA"/>
    <w:rsid w:val="00D26FBA"/>
    <w:rsid w:val="00D819A6"/>
    <w:rsid w:val="00E4214B"/>
    <w:rsid w:val="00E744CC"/>
    <w:rsid w:val="00EE5A21"/>
    <w:rsid w:val="00F556F4"/>
    <w:rsid w:val="00FD431F"/>
    <w:rsid w:val="00FF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37D4"/>
  <w15:chartTrackingRefBased/>
  <w15:docId w15:val="{16C1CABA-9D61-44D6-B3C7-C01167B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E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0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1373">
      <w:bodyDiv w:val="1"/>
      <w:marLeft w:val="0"/>
      <w:marRight w:val="0"/>
      <w:marTop w:val="0"/>
      <w:marBottom w:val="0"/>
      <w:divBdr>
        <w:top w:val="none" w:sz="0" w:space="0" w:color="auto"/>
        <w:left w:val="none" w:sz="0" w:space="0" w:color="auto"/>
        <w:bottom w:val="none" w:sz="0" w:space="0" w:color="auto"/>
        <w:right w:val="none" w:sz="0" w:space="0" w:color="auto"/>
      </w:divBdr>
    </w:div>
    <w:div w:id="827795151">
      <w:bodyDiv w:val="1"/>
      <w:marLeft w:val="0"/>
      <w:marRight w:val="0"/>
      <w:marTop w:val="0"/>
      <w:marBottom w:val="0"/>
      <w:divBdr>
        <w:top w:val="none" w:sz="0" w:space="0" w:color="auto"/>
        <w:left w:val="none" w:sz="0" w:space="0" w:color="auto"/>
        <w:bottom w:val="none" w:sz="0" w:space="0" w:color="auto"/>
        <w:right w:val="none" w:sz="0" w:space="0" w:color="auto"/>
      </w:divBdr>
      <w:divsChild>
        <w:div w:id="859776269">
          <w:marLeft w:val="0"/>
          <w:marRight w:val="0"/>
          <w:marTop w:val="0"/>
          <w:marBottom w:val="0"/>
          <w:divBdr>
            <w:top w:val="none" w:sz="0" w:space="0" w:color="auto"/>
            <w:left w:val="none" w:sz="0" w:space="0" w:color="auto"/>
            <w:bottom w:val="none" w:sz="0" w:space="0" w:color="auto"/>
            <w:right w:val="none" w:sz="0" w:space="0" w:color="auto"/>
          </w:divBdr>
        </w:div>
        <w:div w:id="1956132462">
          <w:marLeft w:val="0"/>
          <w:marRight w:val="0"/>
          <w:marTop w:val="0"/>
          <w:marBottom w:val="0"/>
          <w:divBdr>
            <w:top w:val="none" w:sz="0" w:space="0" w:color="auto"/>
            <w:left w:val="none" w:sz="0" w:space="0" w:color="auto"/>
            <w:bottom w:val="none" w:sz="0" w:space="0" w:color="auto"/>
            <w:right w:val="none" w:sz="0" w:space="0" w:color="auto"/>
          </w:divBdr>
        </w:div>
        <w:div w:id="979383393">
          <w:marLeft w:val="0"/>
          <w:marRight w:val="0"/>
          <w:marTop w:val="0"/>
          <w:marBottom w:val="0"/>
          <w:divBdr>
            <w:top w:val="none" w:sz="0" w:space="0" w:color="auto"/>
            <w:left w:val="none" w:sz="0" w:space="0" w:color="auto"/>
            <w:bottom w:val="none" w:sz="0" w:space="0" w:color="auto"/>
            <w:right w:val="none" w:sz="0" w:space="0" w:color="auto"/>
          </w:divBdr>
        </w:div>
        <w:div w:id="2081364060">
          <w:marLeft w:val="0"/>
          <w:marRight w:val="0"/>
          <w:marTop w:val="0"/>
          <w:marBottom w:val="0"/>
          <w:divBdr>
            <w:top w:val="none" w:sz="0" w:space="0" w:color="auto"/>
            <w:left w:val="none" w:sz="0" w:space="0" w:color="auto"/>
            <w:bottom w:val="none" w:sz="0" w:space="0" w:color="auto"/>
            <w:right w:val="none" w:sz="0" w:space="0" w:color="auto"/>
          </w:divBdr>
        </w:div>
        <w:div w:id="291712175">
          <w:marLeft w:val="0"/>
          <w:marRight w:val="0"/>
          <w:marTop w:val="0"/>
          <w:marBottom w:val="0"/>
          <w:divBdr>
            <w:top w:val="none" w:sz="0" w:space="0" w:color="auto"/>
            <w:left w:val="none" w:sz="0" w:space="0" w:color="auto"/>
            <w:bottom w:val="none" w:sz="0" w:space="0" w:color="auto"/>
            <w:right w:val="none" w:sz="0" w:space="0" w:color="auto"/>
          </w:divBdr>
        </w:div>
        <w:div w:id="1563447638">
          <w:marLeft w:val="0"/>
          <w:marRight w:val="0"/>
          <w:marTop w:val="0"/>
          <w:marBottom w:val="0"/>
          <w:divBdr>
            <w:top w:val="none" w:sz="0" w:space="0" w:color="auto"/>
            <w:left w:val="none" w:sz="0" w:space="0" w:color="auto"/>
            <w:bottom w:val="none" w:sz="0" w:space="0" w:color="auto"/>
            <w:right w:val="none" w:sz="0" w:space="0" w:color="auto"/>
          </w:divBdr>
        </w:div>
        <w:div w:id="1715960929">
          <w:marLeft w:val="0"/>
          <w:marRight w:val="0"/>
          <w:marTop w:val="0"/>
          <w:marBottom w:val="0"/>
          <w:divBdr>
            <w:top w:val="none" w:sz="0" w:space="0" w:color="auto"/>
            <w:left w:val="none" w:sz="0" w:space="0" w:color="auto"/>
            <w:bottom w:val="none" w:sz="0" w:space="0" w:color="auto"/>
            <w:right w:val="none" w:sz="0" w:space="0" w:color="auto"/>
          </w:divBdr>
        </w:div>
        <w:div w:id="908076245">
          <w:marLeft w:val="0"/>
          <w:marRight w:val="0"/>
          <w:marTop w:val="0"/>
          <w:marBottom w:val="0"/>
          <w:divBdr>
            <w:top w:val="none" w:sz="0" w:space="0" w:color="auto"/>
            <w:left w:val="none" w:sz="0" w:space="0" w:color="auto"/>
            <w:bottom w:val="none" w:sz="0" w:space="0" w:color="auto"/>
            <w:right w:val="none" w:sz="0" w:space="0" w:color="auto"/>
          </w:divBdr>
        </w:div>
        <w:div w:id="301498258">
          <w:marLeft w:val="0"/>
          <w:marRight w:val="0"/>
          <w:marTop w:val="0"/>
          <w:marBottom w:val="0"/>
          <w:divBdr>
            <w:top w:val="none" w:sz="0" w:space="0" w:color="auto"/>
            <w:left w:val="none" w:sz="0" w:space="0" w:color="auto"/>
            <w:bottom w:val="none" w:sz="0" w:space="0" w:color="auto"/>
            <w:right w:val="none" w:sz="0" w:space="0" w:color="auto"/>
          </w:divBdr>
        </w:div>
        <w:div w:id="1094058689">
          <w:marLeft w:val="0"/>
          <w:marRight w:val="0"/>
          <w:marTop w:val="0"/>
          <w:marBottom w:val="0"/>
          <w:divBdr>
            <w:top w:val="none" w:sz="0" w:space="0" w:color="auto"/>
            <w:left w:val="none" w:sz="0" w:space="0" w:color="auto"/>
            <w:bottom w:val="none" w:sz="0" w:space="0" w:color="auto"/>
            <w:right w:val="none" w:sz="0" w:space="0" w:color="auto"/>
          </w:divBdr>
        </w:div>
        <w:div w:id="1010184024">
          <w:marLeft w:val="0"/>
          <w:marRight w:val="0"/>
          <w:marTop w:val="0"/>
          <w:marBottom w:val="0"/>
          <w:divBdr>
            <w:top w:val="none" w:sz="0" w:space="0" w:color="auto"/>
            <w:left w:val="none" w:sz="0" w:space="0" w:color="auto"/>
            <w:bottom w:val="none" w:sz="0" w:space="0" w:color="auto"/>
            <w:right w:val="none" w:sz="0" w:space="0" w:color="auto"/>
          </w:divBdr>
        </w:div>
        <w:div w:id="1326325917">
          <w:marLeft w:val="0"/>
          <w:marRight w:val="0"/>
          <w:marTop w:val="0"/>
          <w:marBottom w:val="0"/>
          <w:divBdr>
            <w:top w:val="none" w:sz="0" w:space="0" w:color="auto"/>
            <w:left w:val="none" w:sz="0" w:space="0" w:color="auto"/>
            <w:bottom w:val="none" w:sz="0" w:space="0" w:color="auto"/>
            <w:right w:val="none" w:sz="0" w:space="0" w:color="auto"/>
          </w:divBdr>
        </w:div>
        <w:div w:id="667907687">
          <w:marLeft w:val="0"/>
          <w:marRight w:val="0"/>
          <w:marTop w:val="0"/>
          <w:marBottom w:val="0"/>
          <w:divBdr>
            <w:top w:val="none" w:sz="0" w:space="0" w:color="auto"/>
            <w:left w:val="none" w:sz="0" w:space="0" w:color="auto"/>
            <w:bottom w:val="none" w:sz="0" w:space="0" w:color="auto"/>
            <w:right w:val="none" w:sz="0" w:space="0" w:color="auto"/>
          </w:divBdr>
        </w:div>
        <w:div w:id="1876117904">
          <w:marLeft w:val="0"/>
          <w:marRight w:val="0"/>
          <w:marTop w:val="0"/>
          <w:marBottom w:val="0"/>
          <w:divBdr>
            <w:top w:val="none" w:sz="0" w:space="0" w:color="auto"/>
            <w:left w:val="none" w:sz="0" w:space="0" w:color="auto"/>
            <w:bottom w:val="none" w:sz="0" w:space="0" w:color="auto"/>
            <w:right w:val="none" w:sz="0" w:space="0" w:color="auto"/>
          </w:divBdr>
        </w:div>
        <w:div w:id="1088191235">
          <w:marLeft w:val="0"/>
          <w:marRight w:val="0"/>
          <w:marTop w:val="0"/>
          <w:marBottom w:val="0"/>
          <w:divBdr>
            <w:top w:val="none" w:sz="0" w:space="0" w:color="auto"/>
            <w:left w:val="none" w:sz="0" w:space="0" w:color="auto"/>
            <w:bottom w:val="none" w:sz="0" w:space="0" w:color="auto"/>
            <w:right w:val="none" w:sz="0" w:space="0" w:color="auto"/>
          </w:divBdr>
        </w:div>
        <w:div w:id="1574311181">
          <w:marLeft w:val="0"/>
          <w:marRight w:val="0"/>
          <w:marTop w:val="0"/>
          <w:marBottom w:val="0"/>
          <w:divBdr>
            <w:top w:val="none" w:sz="0" w:space="0" w:color="auto"/>
            <w:left w:val="none" w:sz="0" w:space="0" w:color="auto"/>
            <w:bottom w:val="none" w:sz="0" w:space="0" w:color="auto"/>
            <w:right w:val="none" w:sz="0" w:space="0" w:color="auto"/>
          </w:divBdr>
        </w:div>
        <w:div w:id="704914199">
          <w:marLeft w:val="0"/>
          <w:marRight w:val="0"/>
          <w:marTop w:val="0"/>
          <w:marBottom w:val="0"/>
          <w:divBdr>
            <w:top w:val="none" w:sz="0" w:space="0" w:color="auto"/>
            <w:left w:val="none" w:sz="0" w:space="0" w:color="auto"/>
            <w:bottom w:val="none" w:sz="0" w:space="0" w:color="auto"/>
            <w:right w:val="none" w:sz="0" w:space="0" w:color="auto"/>
          </w:divBdr>
        </w:div>
        <w:div w:id="1304774379">
          <w:marLeft w:val="0"/>
          <w:marRight w:val="0"/>
          <w:marTop w:val="0"/>
          <w:marBottom w:val="0"/>
          <w:divBdr>
            <w:top w:val="none" w:sz="0" w:space="0" w:color="auto"/>
            <w:left w:val="none" w:sz="0" w:space="0" w:color="auto"/>
            <w:bottom w:val="none" w:sz="0" w:space="0" w:color="auto"/>
            <w:right w:val="none" w:sz="0" w:space="0" w:color="auto"/>
          </w:divBdr>
        </w:div>
        <w:div w:id="1395464547">
          <w:marLeft w:val="0"/>
          <w:marRight w:val="0"/>
          <w:marTop w:val="0"/>
          <w:marBottom w:val="0"/>
          <w:divBdr>
            <w:top w:val="none" w:sz="0" w:space="0" w:color="auto"/>
            <w:left w:val="none" w:sz="0" w:space="0" w:color="auto"/>
            <w:bottom w:val="none" w:sz="0" w:space="0" w:color="auto"/>
            <w:right w:val="none" w:sz="0" w:space="0" w:color="auto"/>
          </w:divBdr>
        </w:div>
        <w:div w:id="10884291">
          <w:marLeft w:val="0"/>
          <w:marRight w:val="0"/>
          <w:marTop w:val="0"/>
          <w:marBottom w:val="0"/>
          <w:divBdr>
            <w:top w:val="none" w:sz="0" w:space="0" w:color="auto"/>
            <w:left w:val="none" w:sz="0" w:space="0" w:color="auto"/>
            <w:bottom w:val="none" w:sz="0" w:space="0" w:color="auto"/>
            <w:right w:val="none" w:sz="0" w:space="0" w:color="auto"/>
          </w:divBdr>
        </w:div>
        <w:div w:id="151407693">
          <w:marLeft w:val="0"/>
          <w:marRight w:val="0"/>
          <w:marTop w:val="0"/>
          <w:marBottom w:val="0"/>
          <w:divBdr>
            <w:top w:val="none" w:sz="0" w:space="0" w:color="auto"/>
            <w:left w:val="none" w:sz="0" w:space="0" w:color="auto"/>
            <w:bottom w:val="none" w:sz="0" w:space="0" w:color="auto"/>
            <w:right w:val="none" w:sz="0" w:space="0" w:color="auto"/>
          </w:divBdr>
        </w:div>
        <w:div w:id="1025138532">
          <w:marLeft w:val="0"/>
          <w:marRight w:val="0"/>
          <w:marTop w:val="0"/>
          <w:marBottom w:val="0"/>
          <w:divBdr>
            <w:top w:val="none" w:sz="0" w:space="0" w:color="auto"/>
            <w:left w:val="none" w:sz="0" w:space="0" w:color="auto"/>
            <w:bottom w:val="none" w:sz="0" w:space="0" w:color="auto"/>
            <w:right w:val="none" w:sz="0" w:space="0" w:color="auto"/>
          </w:divBdr>
        </w:div>
        <w:div w:id="619343446">
          <w:marLeft w:val="0"/>
          <w:marRight w:val="0"/>
          <w:marTop w:val="0"/>
          <w:marBottom w:val="0"/>
          <w:divBdr>
            <w:top w:val="none" w:sz="0" w:space="0" w:color="auto"/>
            <w:left w:val="none" w:sz="0" w:space="0" w:color="auto"/>
            <w:bottom w:val="none" w:sz="0" w:space="0" w:color="auto"/>
            <w:right w:val="none" w:sz="0" w:space="0" w:color="auto"/>
          </w:divBdr>
        </w:div>
        <w:div w:id="2125689725">
          <w:marLeft w:val="0"/>
          <w:marRight w:val="0"/>
          <w:marTop w:val="0"/>
          <w:marBottom w:val="0"/>
          <w:divBdr>
            <w:top w:val="none" w:sz="0" w:space="0" w:color="auto"/>
            <w:left w:val="none" w:sz="0" w:space="0" w:color="auto"/>
            <w:bottom w:val="none" w:sz="0" w:space="0" w:color="auto"/>
            <w:right w:val="none" w:sz="0" w:space="0" w:color="auto"/>
          </w:divBdr>
        </w:div>
        <w:div w:id="628559412">
          <w:marLeft w:val="0"/>
          <w:marRight w:val="0"/>
          <w:marTop w:val="0"/>
          <w:marBottom w:val="0"/>
          <w:divBdr>
            <w:top w:val="none" w:sz="0" w:space="0" w:color="auto"/>
            <w:left w:val="none" w:sz="0" w:space="0" w:color="auto"/>
            <w:bottom w:val="none" w:sz="0" w:space="0" w:color="auto"/>
            <w:right w:val="none" w:sz="0" w:space="0" w:color="auto"/>
          </w:divBdr>
        </w:div>
        <w:div w:id="1775399215">
          <w:marLeft w:val="0"/>
          <w:marRight w:val="0"/>
          <w:marTop w:val="0"/>
          <w:marBottom w:val="0"/>
          <w:divBdr>
            <w:top w:val="none" w:sz="0" w:space="0" w:color="auto"/>
            <w:left w:val="none" w:sz="0" w:space="0" w:color="auto"/>
            <w:bottom w:val="none" w:sz="0" w:space="0" w:color="auto"/>
            <w:right w:val="none" w:sz="0" w:space="0" w:color="auto"/>
          </w:divBdr>
        </w:div>
        <w:div w:id="1226255592">
          <w:marLeft w:val="0"/>
          <w:marRight w:val="0"/>
          <w:marTop w:val="0"/>
          <w:marBottom w:val="0"/>
          <w:divBdr>
            <w:top w:val="none" w:sz="0" w:space="0" w:color="auto"/>
            <w:left w:val="none" w:sz="0" w:space="0" w:color="auto"/>
            <w:bottom w:val="none" w:sz="0" w:space="0" w:color="auto"/>
            <w:right w:val="none" w:sz="0" w:space="0" w:color="auto"/>
          </w:divBdr>
        </w:div>
        <w:div w:id="1225945240">
          <w:marLeft w:val="0"/>
          <w:marRight w:val="0"/>
          <w:marTop w:val="0"/>
          <w:marBottom w:val="0"/>
          <w:divBdr>
            <w:top w:val="none" w:sz="0" w:space="0" w:color="auto"/>
            <w:left w:val="none" w:sz="0" w:space="0" w:color="auto"/>
            <w:bottom w:val="none" w:sz="0" w:space="0" w:color="auto"/>
            <w:right w:val="none" w:sz="0" w:space="0" w:color="auto"/>
          </w:divBdr>
        </w:div>
        <w:div w:id="574243800">
          <w:marLeft w:val="0"/>
          <w:marRight w:val="0"/>
          <w:marTop w:val="0"/>
          <w:marBottom w:val="0"/>
          <w:divBdr>
            <w:top w:val="none" w:sz="0" w:space="0" w:color="auto"/>
            <w:left w:val="none" w:sz="0" w:space="0" w:color="auto"/>
            <w:bottom w:val="none" w:sz="0" w:space="0" w:color="auto"/>
            <w:right w:val="none" w:sz="0" w:space="0" w:color="auto"/>
          </w:divBdr>
        </w:div>
        <w:div w:id="1646668002">
          <w:marLeft w:val="0"/>
          <w:marRight w:val="0"/>
          <w:marTop w:val="0"/>
          <w:marBottom w:val="0"/>
          <w:divBdr>
            <w:top w:val="none" w:sz="0" w:space="0" w:color="auto"/>
            <w:left w:val="none" w:sz="0" w:space="0" w:color="auto"/>
            <w:bottom w:val="none" w:sz="0" w:space="0" w:color="auto"/>
            <w:right w:val="none" w:sz="0" w:space="0" w:color="auto"/>
          </w:divBdr>
        </w:div>
        <w:div w:id="2070491455">
          <w:marLeft w:val="0"/>
          <w:marRight w:val="0"/>
          <w:marTop w:val="0"/>
          <w:marBottom w:val="0"/>
          <w:divBdr>
            <w:top w:val="none" w:sz="0" w:space="0" w:color="auto"/>
            <w:left w:val="none" w:sz="0" w:space="0" w:color="auto"/>
            <w:bottom w:val="none" w:sz="0" w:space="0" w:color="auto"/>
            <w:right w:val="none" w:sz="0" w:space="0" w:color="auto"/>
          </w:divBdr>
        </w:div>
        <w:div w:id="1662005245">
          <w:marLeft w:val="0"/>
          <w:marRight w:val="0"/>
          <w:marTop w:val="0"/>
          <w:marBottom w:val="0"/>
          <w:divBdr>
            <w:top w:val="none" w:sz="0" w:space="0" w:color="auto"/>
            <w:left w:val="none" w:sz="0" w:space="0" w:color="auto"/>
            <w:bottom w:val="none" w:sz="0" w:space="0" w:color="auto"/>
            <w:right w:val="none" w:sz="0" w:space="0" w:color="auto"/>
          </w:divBdr>
        </w:div>
        <w:div w:id="600141531">
          <w:marLeft w:val="0"/>
          <w:marRight w:val="0"/>
          <w:marTop w:val="0"/>
          <w:marBottom w:val="0"/>
          <w:divBdr>
            <w:top w:val="none" w:sz="0" w:space="0" w:color="auto"/>
            <w:left w:val="none" w:sz="0" w:space="0" w:color="auto"/>
            <w:bottom w:val="none" w:sz="0" w:space="0" w:color="auto"/>
            <w:right w:val="none" w:sz="0" w:space="0" w:color="auto"/>
          </w:divBdr>
        </w:div>
        <w:div w:id="2061981112">
          <w:marLeft w:val="0"/>
          <w:marRight w:val="0"/>
          <w:marTop w:val="0"/>
          <w:marBottom w:val="0"/>
          <w:divBdr>
            <w:top w:val="none" w:sz="0" w:space="0" w:color="auto"/>
            <w:left w:val="none" w:sz="0" w:space="0" w:color="auto"/>
            <w:bottom w:val="none" w:sz="0" w:space="0" w:color="auto"/>
            <w:right w:val="none" w:sz="0" w:space="0" w:color="auto"/>
          </w:divBdr>
        </w:div>
        <w:div w:id="111674119">
          <w:marLeft w:val="0"/>
          <w:marRight w:val="0"/>
          <w:marTop w:val="0"/>
          <w:marBottom w:val="0"/>
          <w:divBdr>
            <w:top w:val="none" w:sz="0" w:space="0" w:color="auto"/>
            <w:left w:val="none" w:sz="0" w:space="0" w:color="auto"/>
            <w:bottom w:val="none" w:sz="0" w:space="0" w:color="auto"/>
            <w:right w:val="none" w:sz="0" w:space="0" w:color="auto"/>
          </w:divBdr>
        </w:div>
      </w:divsChild>
    </w:div>
    <w:div w:id="17998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jrs34j" TargetMode="External"/><Relationship Id="rId3" Type="http://schemas.openxmlformats.org/officeDocument/2006/relationships/settings" Target="settings.xml"/><Relationship Id="rId7" Type="http://schemas.openxmlformats.org/officeDocument/2006/relationships/hyperlink" Target="https://collectionslibrary.crestaw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hgppg8/year-5-and-p6-lessons/1" TargetMode="External"/><Relationship Id="rId11" Type="http://schemas.openxmlformats.org/officeDocument/2006/relationships/theme" Target="theme/theme1.xml"/><Relationship Id="rId5" Type="http://schemas.openxmlformats.org/officeDocument/2006/relationships/hyperlink" Target="https://whiterosemaths.com/homelearning/year-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olclosure@hst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Heaton St Barnabas C of E (VA) Primary School</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Fernandez</dc:creator>
  <cp:keywords/>
  <dc:description/>
  <cp:lastModifiedBy>Paula Fernandez</cp:lastModifiedBy>
  <cp:revision>3</cp:revision>
  <dcterms:created xsi:type="dcterms:W3CDTF">2020-05-03T16:53:00Z</dcterms:created>
  <dcterms:modified xsi:type="dcterms:W3CDTF">2020-05-03T17:12:00Z</dcterms:modified>
</cp:coreProperties>
</file>